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8F" w:rsidRPr="00526EE5" w:rsidRDefault="00526EE5">
      <w:pPr>
        <w:rPr>
          <w:sz w:val="24"/>
          <w:szCs w:val="24"/>
        </w:rPr>
      </w:pPr>
      <w:r>
        <w:rPr>
          <w:sz w:val="24"/>
          <w:szCs w:val="24"/>
        </w:rPr>
        <w:t xml:space="preserve">Со 2 по 7 декабря в школе проходила неделя русского языка и литературы. Началась она с линейки-открытия, которую подготовили ученики 6 класса. </w:t>
      </w:r>
      <w:proofErr w:type="gramStart"/>
      <w:r>
        <w:rPr>
          <w:sz w:val="24"/>
          <w:szCs w:val="24"/>
        </w:rPr>
        <w:t xml:space="preserve">В течение недели школьники приняли участие в Брейн-ринге  «Знатоки русского языка» (5-7 классы), писали творческие работы о великом и могучем русском языке, 9-11 классы показали познания в интеллектуальном состязании «Своя игра», аукцион знаний «Любви все возрасты покорны» провели учащиеся 8-11 классов, закончилась неделя заседанием литературной гостиной «Любовь пусть сердце не покинет». </w:t>
      </w:r>
      <w:proofErr w:type="gramEnd"/>
      <w:r>
        <w:rPr>
          <w:sz w:val="24"/>
          <w:szCs w:val="24"/>
        </w:rPr>
        <w:t>Активные участники всех мероприятий были награждены  грамотами.</w:t>
      </w:r>
    </w:p>
    <w:sectPr w:rsidR="0006648F" w:rsidRPr="00526EE5" w:rsidSect="0006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26EE5"/>
    <w:rsid w:val="0006648F"/>
    <w:rsid w:val="0052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Avan</cp:lastModifiedBy>
  <cp:revision>2</cp:revision>
  <dcterms:created xsi:type="dcterms:W3CDTF">2013-12-19T05:25:00Z</dcterms:created>
  <dcterms:modified xsi:type="dcterms:W3CDTF">2013-12-19T05:32:00Z</dcterms:modified>
</cp:coreProperties>
</file>